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13" w:rsidRDefault="00576C98" w:rsidP="008F046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Desigualdade Social</w:t>
      </w:r>
      <w:r w:rsidR="001D10C3">
        <w:rPr>
          <w:rFonts w:ascii="Arial" w:hAnsi="Arial" w:cs="Arial"/>
          <w:sz w:val="24"/>
          <w:szCs w:val="24"/>
        </w:rPr>
        <w:t>, Politicamente Incorreto.</w:t>
      </w:r>
    </w:p>
    <w:p w:rsidR="00576C98" w:rsidRDefault="00576C98" w:rsidP="00576C98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</w:p>
    <w:p w:rsidR="00576C98" w:rsidRDefault="00576C98" w:rsidP="00576C98">
      <w:pPr>
        <w:spacing w:after="0" w:line="360" w:lineRule="auto"/>
        <w:ind w:firstLine="851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É graças </w:t>
      </w:r>
      <w:r w:rsidR="006F1DC7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desigualdade social que estamos evoluindo, é a vontade de disputar espaços, as pessoas sentem a necessidade de crescer e sair do conformismo, é graças </w:t>
      </w:r>
      <w:r w:rsidR="00B66C51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concorrência que as pessoas decidem melhorar, como diz Arnaldo Jabor: </w:t>
      </w:r>
      <w:r w:rsidRPr="00B66C51">
        <w:rPr>
          <w:rFonts w:ascii="Arial" w:hAnsi="Arial" w:cs="Arial"/>
          <w:sz w:val="24"/>
          <w:szCs w:val="24"/>
        </w:rPr>
        <w:t>“</w:t>
      </w:r>
      <w:r w:rsidRPr="00B66C5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Quem não dá assistência, abre concorrência”</w:t>
      </w:r>
      <w:r w:rsidR="006F1DC7" w:rsidRPr="00B66C51">
        <w:rPr>
          <w:rFonts w:ascii="Arial" w:hAnsi="Arial" w:cs="Arial"/>
          <w:i/>
          <w:color w:val="000000"/>
          <w:sz w:val="24"/>
          <w:szCs w:val="24"/>
          <w:shd w:val="clear" w:color="auto" w:fill="FFFFFF"/>
        </w:rPr>
        <w:t>.</w:t>
      </w:r>
      <w:r w:rsidR="006F1DC7">
        <w:rPr>
          <w:rFonts w:ascii="Arial" w:hAnsi="Arial" w:cs="Arial"/>
          <w:i/>
          <w:color w:val="000000"/>
          <w:shd w:val="clear" w:color="auto" w:fill="FFFFFF"/>
        </w:rPr>
        <w:t xml:space="preserve"> O </w:t>
      </w:r>
      <w:r w:rsidR="006F1DC7">
        <w:rPr>
          <w:rFonts w:ascii="Arial" w:hAnsi="Arial" w:cs="Arial"/>
          <w:color w:val="000000"/>
          <w:sz w:val="24"/>
          <w:szCs w:val="24"/>
          <w:shd w:val="clear" w:color="auto" w:fill="FFFFFF"/>
        </w:rPr>
        <w:t>problema não é a desigualdade em si, mas a pobreza; por outro lado, é a disputa que move as pessoas, se fossemos todos iguai</w:t>
      </w:r>
      <w:r w:rsidR="008F046D">
        <w:rPr>
          <w:rFonts w:ascii="Arial" w:hAnsi="Arial" w:cs="Arial"/>
          <w:color w:val="000000"/>
          <w:sz w:val="24"/>
          <w:szCs w:val="24"/>
          <w:shd w:val="clear" w:color="auto" w:fill="FFFFFF"/>
        </w:rPr>
        <w:t>s não haveria motivos para mudança</w:t>
      </w:r>
      <w:r w:rsidR="006F1D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na certa não conheceríamos o “diferente”, mas a natureza nos mostra que a diferença é a nossa essência. </w:t>
      </w:r>
    </w:p>
    <w:p w:rsidR="00B66C51" w:rsidRDefault="00B66C51" w:rsidP="00576C98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Caso houvesse “igualdade social” que hoje é apontada como uma solução dos nossos problemas, ela nos levaria a morrer de fome ou de depressão, ao que chamam melhor distribuição de renda, na verdade, continuaríamos a ser um País pobre, haveria fome generalizada, e não haveria desenvolvimento e a fome seria tão cruel que devastaria a sociedade humana, se caso fossemos todos ricos, entraríamos em grande depressão, suicídios e entre outros,</w:t>
      </w:r>
      <w:r>
        <w:rPr>
          <w:rFonts w:ascii="Arial" w:hAnsi="Arial" w:cs="Arial"/>
          <w:sz w:val="24"/>
          <w:szCs w:val="24"/>
        </w:rPr>
        <w:t xml:space="preserve"> não teríamos o objetivo de conquistar, e monotonia da vida, seria iminente. </w:t>
      </w:r>
    </w:p>
    <w:p w:rsidR="00D47228" w:rsidRDefault="00D47228" w:rsidP="00576C98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 aos olhos do politicamente correto, que usa dos belos argumentos, porém, esquece de usar a lógica, pensa em viver o mundo ideal e não o real; deixando de lado a natureza do homem que repudia a igualdade, obrigá-lo a ir contra sua própria natureza, lhe impondo através de uma ditadura de igualdade, haveria resistência, e logo, mortes.</w:t>
      </w:r>
    </w:p>
    <w:p w:rsidR="00D47228" w:rsidRDefault="008F046D" w:rsidP="00576C98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É </w:t>
      </w:r>
      <w:r w:rsidR="00D47228">
        <w:rPr>
          <w:rFonts w:ascii="Arial" w:hAnsi="Arial" w:cs="Arial"/>
          <w:sz w:val="24"/>
          <w:szCs w:val="24"/>
        </w:rPr>
        <w:t xml:space="preserve">um enorme equívoco afirmar: </w:t>
      </w:r>
      <w:r w:rsidR="000A6ECD">
        <w:rPr>
          <w:rFonts w:ascii="Arial" w:hAnsi="Arial" w:cs="Arial"/>
          <w:sz w:val="24"/>
          <w:szCs w:val="24"/>
        </w:rPr>
        <w:t>“</w:t>
      </w:r>
      <w:r w:rsidR="00D47228">
        <w:rPr>
          <w:rFonts w:ascii="Arial" w:hAnsi="Arial" w:cs="Arial"/>
          <w:sz w:val="24"/>
          <w:szCs w:val="24"/>
        </w:rPr>
        <w:t>Só há pobres</w:t>
      </w:r>
      <w:r w:rsidR="000A6ECD">
        <w:rPr>
          <w:rFonts w:ascii="Arial" w:hAnsi="Arial" w:cs="Arial"/>
          <w:sz w:val="24"/>
          <w:szCs w:val="24"/>
        </w:rPr>
        <w:t xml:space="preserve"> porque há ricos”. Então, só se não houver ricos, o que todos seremos? Seria inevitável a extrema pobreza, exemplo a ex-União Soviética</w:t>
      </w:r>
      <w:r>
        <w:rPr>
          <w:rFonts w:ascii="Arial" w:hAnsi="Arial" w:cs="Arial"/>
          <w:sz w:val="24"/>
          <w:szCs w:val="24"/>
        </w:rPr>
        <w:t>, Socialismo. Pessoas ricas e outras em condições confortáveis são exemplos de desigualdade social, podemos considerar como algo ruim? Se os homens fossem iguais, seríamos todos infelizes.</w:t>
      </w:r>
    </w:p>
    <w:p w:rsidR="008F046D" w:rsidRPr="006F1DC7" w:rsidRDefault="008F046D" w:rsidP="00576C98">
      <w:pPr>
        <w:spacing w:after="0" w:line="360" w:lineRule="auto"/>
        <w:ind w:firstLine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princípio para mudança seria a educação que automaticamente iria refletir na economia e um País com economia estável, iria trazer um bom retorno e sustentaria uma educação, e logo, qualidade de vida, onde devemos nos preocupar com a realidade e não com sonhos utópicos e nos preparar para um bom futuro. </w:t>
      </w:r>
    </w:p>
    <w:sectPr w:rsidR="008F046D" w:rsidRPr="006F1DC7" w:rsidSect="00551496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551496"/>
    <w:rsid w:val="000A6ECD"/>
    <w:rsid w:val="001D10C3"/>
    <w:rsid w:val="00441C13"/>
    <w:rsid w:val="00551496"/>
    <w:rsid w:val="00576C98"/>
    <w:rsid w:val="006F1DC7"/>
    <w:rsid w:val="007C24BF"/>
    <w:rsid w:val="008F046D"/>
    <w:rsid w:val="00B66C51"/>
    <w:rsid w:val="00D47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C1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92B53-7C33-4C87-B947-6407502BF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Desigualdade Socail, politicamente incorreto.</Template>
  <TotalTime>1</TotalTime>
  <Pages>1</Pages>
  <Words>331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2015-07-16T16:44:00Z</dcterms:created>
  <dcterms:modified xsi:type="dcterms:W3CDTF">2015-07-16T16:44:00Z</dcterms:modified>
</cp:coreProperties>
</file>